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8E" w:rsidRPr="00612C8E" w:rsidRDefault="00612C8E" w:rsidP="00612C8E">
      <w:pPr>
        <w:shd w:val="clear" w:color="auto" w:fill="FFFFFF"/>
        <w:spacing w:after="0" w:line="259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12C8E" w:rsidRDefault="00612C8E" w:rsidP="00612C8E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1.1. Пояснительная записка.</w:t>
      </w:r>
    </w:p>
    <w:p w:rsidR="00F506DF" w:rsidRDefault="00F506DF" w:rsidP="00612C8E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06DF" w:rsidRPr="00180812" w:rsidRDefault="00F506DF" w:rsidP="00F50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81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 </w:t>
      </w:r>
    </w:p>
    <w:p w:rsidR="00F506DF" w:rsidRPr="00180812" w:rsidRDefault="00F506DF" w:rsidP="00F5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12">
        <w:rPr>
          <w:rFonts w:ascii="Times New Roman" w:hAnsi="Times New Roman" w:cs="Times New Roman"/>
          <w:sz w:val="24"/>
          <w:szCs w:val="24"/>
        </w:rPr>
        <w:t>1.Федерального Закона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180812">
        <w:rPr>
          <w:rFonts w:ascii="Times New Roman" w:hAnsi="Times New Roman" w:cs="Times New Roman"/>
          <w:sz w:val="24"/>
          <w:szCs w:val="24"/>
        </w:rPr>
        <w:t>» от 29.12.2012. № 273</w:t>
      </w:r>
    </w:p>
    <w:p w:rsidR="00F506DF" w:rsidRPr="00180812" w:rsidRDefault="00F506DF" w:rsidP="00F5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12">
        <w:rPr>
          <w:rFonts w:ascii="Times New Roman" w:hAnsi="Times New Roman" w:cs="Times New Roman"/>
          <w:sz w:val="24"/>
          <w:szCs w:val="24"/>
        </w:rPr>
        <w:t xml:space="preserve">2.Федерального государственного стандарта общего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18081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506DF" w:rsidRDefault="00F506DF" w:rsidP="00F5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12">
        <w:rPr>
          <w:rFonts w:ascii="Times New Roman" w:hAnsi="Times New Roman" w:cs="Times New Roman"/>
          <w:sz w:val="24"/>
          <w:szCs w:val="24"/>
        </w:rPr>
        <w:t>3.Примерной программы  основного общего образования по обществознанию как обязательной части учебного курса.</w:t>
      </w:r>
    </w:p>
    <w:p w:rsidR="00F506DF" w:rsidRDefault="00F506DF" w:rsidP="00F5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26592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</w:t>
      </w:r>
      <w:r>
        <w:rPr>
          <w:rFonts w:ascii="Times New Roman" w:hAnsi="Times New Roman" w:cs="Times New Roman"/>
          <w:sz w:val="24"/>
          <w:szCs w:val="24"/>
        </w:rPr>
        <w:t xml:space="preserve">ого врача РФ от 29 декабря 2010 года </w:t>
      </w:r>
      <w:r w:rsidRPr="00F26592">
        <w:rPr>
          <w:rFonts w:ascii="Times New Roman" w:hAnsi="Times New Roman" w:cs="Times New Roman"/>
          <w:sz w:val="24"/>
          <w:szCs w:val="24"/>
        </w:rPr>
        <w:t>№189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СанПиН 2.4.2.282-10»санитарно- эпидемиологические требования к условиям и организации обучения в общеобразовательных учреждениях»  </w:t>
      </w:r>
    </w:p>
    <w:p w:rsidR="00F506DF" w:rsidRPr="00C75202" w:rsidRDefault="00F506DF" w:rsidP="00F506DF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5.ООП СОО</w:t>
      </w:r>
      <w:r w:rsidRPr="00180812">
        <w:rPr>
          <w:rFonts w:ascii="Times New Roman" w:hAnsi="Times New Roman" w:cs="Times New Roman"/>
          <w:sz w:val="24"/>
          <w:szCs w:val="24"/>
        </w:rPr>
        <w:t xml:space="preserve">   МОУ Архангельская СОШ</w:t>
      </w:r>
    </w:p>
    <w:p w:rsidR="00612C8E" w:rsidRPr="00717177" w:rsidRDefault="00612C8E" w:rsidP="0071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2C8E" w:rsidRDefault="00612C8E" w:rsidP="00612C8E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1.2.Общие цели учебного предмета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национальной идентичности, развитие убеждений на основе осмысления исторических сложившихся традиций;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понимать обусловленность исторических событий и явлений современного мира, определять собственную позицию по отношению к окружающей реальностью, соотносить свои взгляды с мировоззренческими системами;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месте и роли России во всемирном историческом процессе;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поиска и комплексного анализа исторической информации;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исторического мышления;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современной исторической науке;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комплексом знаний об истории России;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применять исторические знания в профессиональной и общественной деятельности;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обосновывать свою точку зрения в дискуссии по исторической тематике.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– воспитание гражданственности, национальной идентичности, развитие мировоззренческих убеждений учащихся на основе осмысления или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–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– освоение систематизированных знаний об истории, овладение умениями поиска и систематизации исторической информации, формирование исторического мышления, способствование социализации молодого человека.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C8E" w:rsidRPr="00612C8E" w:rsidRDefault="00AC1489" w:rsidP="00612C8E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 </w:t>
      </w:r>
      <w:r w:rsidR="0061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612C8E" w:rsidRDefault="00612C8E" w:rsidP="00612C8E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6DF" w:rsidRDefault="00612C8E" w:rsidP="0071717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рассчитана на </w:t>
      </w:r>
      <w:r w:rsidR="006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="00D5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часов</w:t>
      </w:r>
      <w:r w:rsidR="006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10 класс- 70 часов; 11 класс – 68 часов;</w:t>
      </w:r>
      <w:r w:rsidR="00D5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часа в неделю</w:t>
      </w:r>
      <w:r w:rsidR="0061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7177" w:rsidRDefault="00717177" w:rsidP="0071717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177" w:rsidRDefault="00717177" w:rsidP="0071717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177" w:rsidRDefault="00717177" w:rsidP="0071717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177" w:rsidRDefault="00717177" w:rsidP="0071717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3C9" w:rsidRDefault="009443C9" w:rsidP="0071717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3C9" w:rsidRDefault="009443C9" w:rsidP="0071717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6DF" w:rsidRDefault="00F506DF" w:rsidP="00F50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287" w:rsidRDefault="00E5681B" w:rsidP="00F5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</w:t>
      </w:r>
      <w:r w:rsidR="005F5287">
        <w:rPr>
          <w:rFonts w:ascii="Times New Roman" w:eastAsia="Times New Roman" w:hAnsi="Times New Roman" w:cs="Times New Roman"/>
          <w:b/>
          <w:sz w:val="24"/>
        </w:rPr>
        <w:t>1.</w:t>
      </w:r>
      <w:r w:rsidR="00AC1489">
        <w:rPr>
          <w:rFonts w:ascii="Times New Roman" w:eastAsia="Times New Roman" w:hAnsi="Times New Roman" w:cs="Times New Roman"/>
          <w:b/>
          <w:sz w:val="24"/>
        </w:rPr>
        <w:t>4</w:t>
      </w:r>
      <w:r w:rsidR="005F5287">
        <w:rPr>
          <w:rFonts w:ascii="Times New Roman" w:eastAsia="Times New Roman" w:hAnsi="Times New Roman" w:cs="Times New Roman"/>
          <w:b/>
          <w:sz w:val="24"/>
        </w:rPr>
        <w:t>. Учебно-методический комплекс</w:t>
      </w:r>
    </w:p>
    <w:p w:rsidR="005F5287" w:rsidRDefault="005F5287" w:rsidP="005F5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287" w:rsidRDefault="005F5287" w:rsidP="005F5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1"/>
        <w:gridCol w:w="2042"/>
        <w:gridCol w:w="2486"/>
        <w:gridCol w:w="2390"/>
        <w:gridCol w:w="1694"/>
      </w:tblGrid>
      <w:tr w:rsidR="005F5287" w:rsidTr="00411FE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287" w:rsidRDefault="005F5287" w:rsidP="00D546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287" w:rsidRDefault="005F5287" w:rsidP="00D546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287" w:rsidRDefault="005F5287" w:rsidP="00D546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 пособие  для учителя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287" w:rsidRDefault="005F5287" w:rsidP="00D546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учащихся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287" w:rsidRDefault="005F5287" w:rsidP="00D546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Оценочные материалы</w:t>
            </w:r>
          </w:p>
        </w:tc>
      </w:tr>
      <w:tr w:rsidR="005F5287" w:rsidTr="00411FE7">
        <w:trPr>
          <w:trHeight w:val="271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287" w:rsidRDefault="005F5287" w:rsidP="005F52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10</w:t>
            </w:r>
            <w:r w:rsidR="00950D3D">
              <w:rPr>
                <w:rFonts w:ascii="Times New Roman" w:eastAsia="Times New Roman" w:hAnsi="Times New Roman" w:cs="Times New Roman"/>
                <w:b/>
                <w:sz w:val="24"/>
              </w:rPr>
              <w:t>-11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287" w:rsidRDefault="005F5287" w:rsidP="005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В.А. Никонов</w:t>
            </w:r>
          </w:p>
          <w:p w:rsidR="005F5287" w:rsidRDefault="005F5287" w:rsidP="005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С.В. Девятов</w:t>
            </w:r>
          </w:p>
          <w:p w:rsidR="005F5287" w:rsidRDefault="005F5287" w:rsidP="005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России. 1914-начало 21 века. </w:t>
            </w:r>
            <w:r w:rsidRPr="00E5681B">
              <w:rPr>
                <w:rFonts w:ascii="Times New Roman" w:eastAsia="Times New Roman" w:hAnsi="Times New Roman" w:cs="Times New Roman"/>
                <w:b/>
                <w:sz w:val="24"/>
              </w:rPr>
              <w:t>Часть 1.</w:t>
            </w:r>
          </w:p>
          <w:p w:rsidR="005F5287" w:rsidRDefault="005F5287" w:rsidP="005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Из-во «Русское слово»</w:t>
            </w:r>
          </w:p>
          <w:p w:rsidR="00411FE7" w:rsidRDefault="00E5681B" w:rsidP="005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  <w:p w:rsidR="00E5681B" w:rsidRDefault="00E5681B" w:rsidP="005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1FE7" w:rsidRDefault="005F5287" w:rsidP="004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11FE7">
              <w:rPr>
                <w:rFonts w:ascii="Times New Roman" w:eastAsia="Times New Roman" w:hAnsi="Times New Roman" w:cs="Times New Roman"/>
                <w:sz w:val="24"/>
              </w:rPr>
              <w:t xml:space="preserve">   В.А. Никонов</w:t>
            </w:r>
          </w:p>
          <w:p w:rsidR="00411FE7" w:rsidRDefault="00411FE7" w:rsidP="004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С.В. Девятов</w:t>
            </w:r>
          </w:p>
          <w:p w:rsidR="005F5287" w:rsidRDefault="005F5287" w:rsidP="005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России. 1914-начало 21 века. </w:t>
            </w:r>
            <w:r w:rsidRPr="00E5681B">
              <w:rPr>
                <w:rFonts w:ascii="Times New Roman" w:eastAsia="Times New Roman" w:hAnsi="Times New Roman" w:cs="Times New Roman"/>
                <w:b/>
                <w:sz w:val="24"/>
              </w:rPr>
              <w:t>Часть 2.</w:t>
            </w:r>
          </w:p>
          <w:p w:rsidR="00E5681B" w:rsidRPr="00E5681B" w:rsidRDefault="005F5287" w:rsidP="005F52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Из-во «Русское слово» </w:t>
            </w:r>
            <w:r w:rsidR="00E5681B"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287" w:rsidRDefault="00411FE7" w:rsidP="004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F528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Л.Н. Алексашкина.</w:t>
            </w:r>
          </w:p>
          <w:p w:rsidR="00411FE7" w:rsidRDefault="00411FE7" w:rsidP="004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Методическое пособие к учебнику</w:t>
            </w:r>
          </w:p>
          <w:p w:rsidR="00411FE7" w:rsidRDefault="00411FE7" w:rsidP="004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В.А. Никонов</w:t>
            </w:r>
          </w:p>
          <w:p w:rsidR="00411FE7" w:rsidRDefault="00411FE7" w:rsidP="004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С.В. Девятов</w:t>
            </w:r>
          </w:p>
          <w:p w:rsidR="00411FE7" w:rsidRDefault="00411FE7" w:rsidP="004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России. 1914-начало 21 века.  </w:t>
            </w:r>
          </w:p>
          <w:p w:rsidR="00411FE7" w:rsidRDefault="00411FE7" w:rsidP="004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Из-во «Русское слово»</w:t>
            </w:r>
            <w:r w:rsidR="00E5681B">
              <w:rPr>
                <w:rFonts w:ascii="Times New Roman" w:eastAsia="Times New Roman" w:hAnsi="Times New Roman" w:cs="Times New Roman"/>
                <w:sz w:val="24"/>
              </w:rPr>
              <w:t xml:space="preserve"> 2020 год</w:t>
            </w:r>
          </w:p>
          <w:p w:rsidR="00411FE7" w:rsidRDefault="00411FE7" w:rsidP="004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287" w:rsidRDefault="005F5287" w:rsidP="00D54612">
            <w:pPr>
              <w:spacing w:after="0" w:line="240" w:lineRule="auto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287" w:rsidRDefault="00411FE7" w:rsidP="00D546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287" w:rsidRDefault="00411FE7" w:rsidP="00D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5287" w:rsidRDefault="00E5681B" w:rsidP="00D5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Авторские разработки оценочных материалов </w:t>
            </w:r>
          </w:p>
          <w:p w:rsidR="005F5287" w:rsidRDefault="005F5287" w:rsidP="00D54612">
            <w:pPr>
              <w:spacing w:after="0" w:line="240" w:lineRule="auto"/>
            </w:pPr>
          </w:p>
        </w:tc>
      </w:tr>
    </w:tbl>
    <w:p w:rsidR="005F5287" w:rsidRPr="00612C8E" w:rsidRDefault="005F5287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FE7" w:rsidRDefault="00411FE7" w:rsidP="0041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D5461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Планируемые результаты образования:</w:t>
      </w:r>
    </w:p>
    <w:p w:rsidR="00612C8E" w:rsidRPr="00612C8E" w:rsidRDefault="00411FE7" w:rsidP="00612C8E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12C8E" w:rsidRPr="00612C8E" w:rsidRDefault="00346B82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</w:t>
      </w:r>
      <w:r w:rsidR="00411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61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</w:t>
      </w:r>
      <w:r w:rsidR="00411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ы:</w:t>
      </w:r>
      <w:r w:rsidR="00411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 Родину, прошлое и настоящее многонационального народа России;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 и самообразованию, на протяжении всей жизни; сознательное отношение к не- прерывному образованию как условию успешной профессиональной и общественной деятельности.</w:t>
      </w:r>
    </w:p>
    <w:p w:rsidR="00411FE7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C8E" w:rsidRPr="00612C8E" w:rsidRDefault="00612C8E" w:rsidP="00612C8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 результаты</w:t>
      </w:r>
      <w:r w:rsidR="00411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1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11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и задачи, задавать параметры и критерии, по которым можно определить, что цель достигнута;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оценивать возможные последствия достижения поставленной цели;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эффективный поиск ресурсов, необходимых для достижения поставленной цели;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полученный результат деятельности с поставленной заранее целью.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искать и находить обобщённые способы решения задач, в том числе, осуществлять развёрнутый информационный поиск и ставить на его основе новые задачи;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преобразовывать информацию из одной формы в другую;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и приводить критические аргументы в от- 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12C8E" w:rsidRPr="00612C8E" w:rsidRDefault="00612C8E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411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1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11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сущность методов исторического познания и применять их на практике;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принципы периодизации истории развития человечества;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современной терминологией исторической науки, предусмотренной программой;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исторического пути России и оценивать её роль в мировом сообществе;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современные версии и трактовки важнейших проблем отечественной и всемирной истории;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612C8E" w:rsidRPr="00612C8E" w:rsidRDefault="00411FE7" w:rsidP="00411FE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2C8E" w:rsidRPr="0061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источник исторической информации;</w:t>
      </w:r>
    </w:p>
    <w:p w:rsidR="00612C8E" w:rsidRPr="00612C8E" w:rsidRDefault="00612C8E" w:rsidP="00346B82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C8E" w:rsidRPr="00C23FC1" w:rsidRDefault="00612C8E" w:rsidP="00612C8E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12C8E" w:rsidRDefault="00C23FC1" w:rsidP="00C23FC1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23F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 класс</w:t>
      </w:r>
    </w:p>
    <w:p w:rsidR="00C23FC1" w:rsidRPr="00C23FC1" w:rsidRDefault="00C23FC1" w:rsidP="00C23FC1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93505" w:rsidRDefault="00AC1489" w:rsidP="00950D3D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612C8E" w:rsidRPr="0061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курс</w:t>
      </w:r>
      <w:r w:rsidR="00950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717177" w:rsidRPr="00950D3D" w:rsidRDefault="00717177" w:rsidP="00950D3D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DBF" w:rsidRDefault="00717177" w:rsidP="00717177">
      <w:pPr>
        <w:pStyle w:val="c24"/>
        <w:shd w:val="clear" w:color="auto" w:fill="FFFFFF"/>
        <w:spacing w:before="0" w:beforeAutospacing="0" w:after="0" w:afterAutospacing="0"/>
        <w:jc w:val="both"/>
        <w:rPr>
          <w:rStyle w:val="c55"/>
          <w:b/>
          <w:bCs/>
          <w:color w:val="000000"/>
        </w:rPr>
      </w:pPr>
      <w:r>
        <w:rPr>
          <w:rStyle w:val="c55"/>
          <w:b/>
          <w:bCs/>
          <w:color w:val="000000"/>
        </w:rPr>
        <w:t>Раздел 1. Мир в первой половине 20 века. (24ч)</w:t>
      </w:r>
    </w:p>
    <w:p w:rsidR="00717177" w:rsidRDefault="00717177" w:rsidP="00717177">
      <w:pPr>
        <w:pStyle w:val="c2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Мир накануне Первой мировой войны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"Империализм".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Первая мировая война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Сражение на Марне.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Бои на Западном фронте. Война в Азии. </w:t>
      </w:r>
      <w:r>
        <w:rPr>
          <w:rStyle w:val="c0"/>
          <w:color w:val="000000"/>
        </w:rPr>
        <w:lastRenderedPageBreak/>
        <w:t>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710"/>
        <w:rPr>
          <w:rFonts w:ascii="Verdana" w:hAnsi="Verdana"/>
          <w:color w:val="000000"/>
          <w:sz w:val="22"/>
          <w:szCs w:val="22"/>
        </w:rPr>
      </w:pPr>
      <w:r>
        <w:rPr>
          <w:rStyle w:val="c55"/>
          <w:b/>
          <w:bCs/>
          <w:color w:val="000000"/>
        </w:rPr>
        <w:t xml:space="preserve"> 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Революционная волна после Первой мировой войны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Версальско-Вашингтонская система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Пацифистское движение.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Страны Запада в 1920-е гг.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Реакция на "красную угрозу".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Великая депрессия. Мировой экономический кризис. Преобразования Ф. Рузвельта в США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0"/>
          <w:color w:val="000000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"Новый курс"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0"/>
          <w:color w:val="000000"/>
        </w:rPr>
        <w:t>Авторитарные режимы в Европе: Польша и Испания. Б. Муссолини и идеи фашизма. Приход фашистов к власти в Италии. Создание фашистского режима. Фашистский режим в Италии.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Нарастание агрессии. Германский нацизм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Нарастание агрессии в мире. Агрессия Японии против Китая в 1931 - 1933 гг. НСДАП и А. Гитлер. "Пивной" путч. Приход нацистов к власти. Поджог Рейхстага. "Ночь длинных ножей". Нюрнбергские законы. Нацистская диктатура в Германии. Подготовка Германии к войне.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"Народный фронт" и Гражданская война в Испании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Борьба с фашизмом в Австрии и Франции. VII Конгресс Коминтерна. Политика "Народного фронта". Революция в Испании. Победа "Народного фронта" в Испании. Франкистский мятеж и фашистское вмешательство. Социальные преобразования в Испании. Политика "невмешательства". Советская помощь Испании. Оборона Мадрида. Сражения при Гвадалахаре и на Эбро. Поражение Испанской республики.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Политика "умиротворения" агрессора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Создание оси Берлин - Рим -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 Политическое развитие стран Южной и Восточной Азии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710"/>
        <w:rPr>
          <w:rFonts w:ascii="Verdana" w:hAnsi="Verdana"/>
          <w:color w:val="000000"/>
          <w:sz w:val="22"/>
          <w:szCs w:val="22"/>
        </w:rPr>
      </w:pPr>
      <w:r>
        <w:rPr>
          <w:rStyle w:val="c0"/>
          <w:color w:val="000000"/>
        </w:rPr>
        <w:t>Китай после Синьхайской революции. Революция в Китае и Северный поход. Режим Чан Кайши и гражданская война с коммунистами. "Великий поход" Красной армии Китая. Становление демократических институтов и политической системы колониальной Индии. Поиски "индийской национальной идеи". Национально-освободительное движение в Индии в 1919 - 1939 гг. Индийский национальный конгресс и М. Ганди.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710"/>
        <w:rPr>
          <w:rFonts w:ascii="Verdana" w:hAnsi="Verdana"/>
          <w:color w:val="000000"/>
          <w:sz w:val="22"/>
          <w:szCs w:val="22"/>
        </w:rPr>
      </w:pPr>
      <w:r>
        <w:rPr>
          <w:rStyle w:val="c0"/>
          <w:color w:val="000000"/>
        </w:rPr>
        <w:t>Культура и искусство  в первой половине ХХ в. Литература «потерянного поколения». Основные жанры – модернизм, авангард, их течения.</w:t>
      </w:r>
    </w:p>
    <w:p w:rsidR="00F65DBF" w:rsidRP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71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Начало Второй мировой войны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 xml:space="preserve">Причины Второй мировой войны. Стратегические планы основных воюющих сторон. Блицкриг. "Странная война", "линия Мажино". Разгром Польши. Присоединение к СССР </w:t>
      </w:r>
      <w:r>
        <w:rPr>
          <w:rStyle w:val="c40"/>
          <w:color w:val="000000"/>
        </w:rPr>
        <w:lastRenderedPageBreak/>
        <w:t>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Начало Великой Отечественной войны и войны на Тихом океане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Нападение Германии на СССР. Нападение Японии на США и его причины. Перл-Харбор.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"Ост". Планы союзников Германии и позиция нейтральных государств.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Коренной перелом в войне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"Большая тройка". Каирская декларация. Роспуск Коминтерна.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Жизнь во время войны. Сопротивление оккупантам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Условия жизни в СССР, Великобритании и Германии. "Новый порядок".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Разгром Германии, Японии и их союзников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sz w:val="22"/>
          <w:szCs w:val="22"/>
        </w:rPr>
      </w:pPr>
      <w:r>
        <w:rPr>
          <w:rStyle w:val="c40"/>
          <w:color w:val="000000"/>
        </w:rPr>
        <w:t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rPr>
          <w:rStyle w:val="c40"/>
          <w:color w:val="000000"/>
        </w:rPr>
      </w:pPr>
      <w:r>
        <w:rPr>
          <w:rStyle w:val="c40"/>
          <w:color w:val="000000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F65DBF" w:rsidRDefault="00F65DBF" w:rsidP="00F65DBF">
      <w:pPr>
        <w:pStyle w:val="c24"/>
        <w:shd w:val="clear" w:color="auto" w:fill="FFFFFF"/>
        <w:spacing w:before="0" w:beforeAutospacing="0" w:after="0" w:afterAutospacing="0"/>
        <w:ind w:firstLine="540"/>
        <w:jc w:val="both"/>
        <w:rPr>
          <w:rStyle w:val="c40"/>
          <w:color w:val="000000"/>
        </w:rPr>
      </w:pPr>
    </w:p>
    <w:p w:rsidR="00F65DBF" w:rsidRDefault="00F65DBF" w:rsidP="00F65DBF">
      <w:pPr>
        <w:pStyle w:val="c24"/>
        <w:shd w:val="clear" w:color="auto" w:fill="FFFFFF"/>
        <w:tabs>
          <w:tab w:val="left" w:pos="3527"/>
        </w:tabs>
        <w:spacing w:before="0" w:beforeAutospacing="0" w:after="0" w:afterAutospacing="0"/>
        <w:rPr>
          <w:rStyle w:val="c55"/>
          <w:b/>
          <w:bCs/>
          <w:color w:val="000000"/>
        </w:rPr>
      </w:pPr>
      <w:r>
        <w:rPr>
          <w:rStyle w:val="c40"/>
          <w:color w:val="000000"/>
        </w:rPr>
        <w:t xml:space="preserve"> </w:t>
      </w:r>
      <w:r>
        <w:rPr>
          <w:rStyle w:val="c55"/>
          <w:b/>
          <w:bCs/>
          <w:color w:val="000000"/>
        </w:rPr>
        <w:t xml:space="preserve">                                3. Основное содержание курса  История России.</w:t>
      </w:r>
    </w:p>
    <w:p w:rsidR="00F65DBF" w:rsidRDefault="00F65DBF" w:rsidP="00F65DBF">
      <w:pPr>
        <w:pStyle w:val="c24"/>
        <w:shd w:val="clear" w:color="auto" w:fill="FFFFFF"/>
        <w:tabs>
          <w:tab w:val="left" w:pos="3580"/>
        </w:tabs>
        <w:spacing w:before="0" w:beforeAutospacing="0" w:after="0" w:afterAutospacing="0"/>
        <w:ind w:firstLine="540"/>
        <w:jc w:val="both"/>
        <w:rPr>
          <w:rStyle w:val="c40"/>
          <w:color w:val="000000"/>
        </w:rPr>
      </w:pPr>
    </w:p>
    <w:p w:rsidR="00F65DBF" w:rsidRDefault="00F65DBF" w:rsidP="00717177">
      <w:pPr>
        <w:pStyle w:val="c2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Style w:val="c55"/>
          <w:b/>
          <w:bCs/>
          <w:color w:val="000000"/>
        </w:rPr>
        <w:t>Раздел 1. Россия в годы «великих потрясений» 1914-1921 г.г. (17ч)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Задачи и особенности модернизации страны. Динамика промышленного развития. Роль государства в экономике России.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Политическое развитие России в начале 20 века. Император Николай II, его политические воззрения. Консервативно-охранительная политика. Необходимость преобразований. Реформаторские проекты начала 20 века и опыт их реализации (С.Ю. Витте, П.А. Столыпин).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Самодержавие и общество. Русско-японская война 1904-1905 гг.: планы сторон, основные сражения. Портсмутский мир. Воздействие войны на общественную и политическую жизнь страны.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Общественное движение в России в начале 20 века. Либералы и консерваторы. Возникновение социалистических организаций и партий: их цели, тактика, лидеры (Г.В. Плеханов, В.М. Чернов, В.И. Ленин, Ю.О. Мартов).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 xml:space="preserve">Первая российская революция (1905-1907):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(П.Н. Милюков,А.И. Гучков, В.И. Пуришкевич). Думская деятельность в 1906-1907 гг. Итоги и </w:t>
      </w:r>
      <w:r w:rsidRPr="00717177">
        <w:rPr>
          <w:color w:val="000000"/>
        </w:rPr>
        <w:lastRenderedPageBreak/>
        <w:t>значение революции. Правительственная программа П.А. Столыпина. Аграрная реформа: цели, основные мероприятия, итоги и значение.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Политическая и общественная жизнь в России в 1912-1914 годах.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Культура России в начале 20 века. Открытия российских ученых в науке и технике. Русская философия: поиски общественного идеала. Развитие литературы: от реализма к модернизму. Поэзия «серебряного века».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исполнительное искусство (С.В. Рахманинов, Ф.И. Шаляпин). Русский балет. «Русские сезоны» С.П. Дягилева Россия в Первой мировой войне. Международные противоречия на рубеже 19-20 века.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Отношение к войне в обществе. Нарастание оппозиционных настроений.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717177">
        <w:rPr>
          <w:color w:val="000000"/>
        </w:rPr>
        <w:t> Революционные события 1917 года: от Февраля к Октябрю. Причины революции. Падение самодержавия. Временное правительство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1917 года.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Становление Советской власти. Первые декреты. Создание советской государственности. В.И. Ленин. Созыв и роспуск Учредительного собрания. Брестский мир: условия, экономические и политические последствия. Эволюция экономической политики Советской власти: «красногвардейская атака на капитал», политика военного коммунизма.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Гражданская война в России: предпосылки, участники, основные этапы вооруженной борьбы. Белые и красные: мобилизация сил, военные лидеры, боевые действия в 1918-1920 годах. Белый и красный террор. Положение населения в годы войны. «Зеленые». Интервенция.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Окончание и итоги Гражданской войны. Причины победы большевиков.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Экономический и политический кризис в конце 1920 – начале 1921 года. Массовые выступления против политики власти (крестьянские восстания, мятеж в Кронштадте). Переход к новой экономической политике.</w:t>
      </w:r>
    </w:p>
    <w:p w:rsid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 2. Советский Союз в 1920-1930 г.г. (11ч)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 Образование СССР: предпосылки объединения республик, альтернативные проекты и практические решения. Национальная политика Советской власти.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Политическая жизнь в 1920-е годы. Обострение внутрипартийных разногласий и борьбы за лидерство в партии и государстве. Достижения и противоречия нэпа, причины его свертывания.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Советская модель модернизации. Индустриализация: цели, методы, экономические и социальные итоги и следствия. Первые пятилетки: задачи и результаты. Коллективизация сельского хозяйства: формы, методы, экономические и социальные последствия.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Особенности советской политической системы: однопартийность, сращивание партийного и государственного аппаратов, контроль над обществом. Культ вождя. И.В. Сталин. Массовые репрессии, их последствия.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Культура и духовная жизнь в 1920 – 1930-е годы.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 и искусстве.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Конституция СССР 1936 года. Страна в конце 1930 – начале 1940-х годов.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 xml:space="preserve">Основные направления внешней политики Советского государства в 1920 – 1930-е годы. Укрепление позиций страны на международной арене. Участие СССР в деятельности Лиги наций. Попытки создания коллективной безопасности. Дальневосточная политика. События у </w:t>
      </w:r>
      <w:r w:rsidRPr="00717177">
        <w:rPr>
          <w:color w:val="000000"/>
        </w:rPr>
        <w:lastRenderedPageBreak/>
        <w:t>озера Хасан и в районе реки Халкин-Гол. Советско-германские договоры 1939 года, их характер и последствия. Внешнеполитическая деятельность СССР в конце 1939 – начале1941 годов. Война с Финляндией и ее итоги.</w:t>
      </w:r>
    </w:p>
    <w:p w:rsid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Раздел 3. Советский Союз в годы военных испытаний. (17ч)</w:t>
      </w:r>
    </w:p>
    <w:p w:rsid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 Начало, этапы и крупнейшие сражения Великой Отечественной войны 1941-1945 гг. Советский тыл в годы войны. Оккупационный режим</w:t>
      </w:r>
      <w:r>
        <w:rPr>
          <w:color w:val="000000"/>
        </w:rPr>
        <w:t xml:space="preserve"> </w:t>
      </w:r>
      <w:r w:rsidRPr="00717177">
        <w:rPr>
          <w:color w:val="000000"/>
        </w:rPr>
        <w:t>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</w:t>
      </w:r>
    </w:p>
    <w:p w:rsidR="00717177" w:rsidRPr="00717177" w:rsidRDefault="00717177" w:rsidP="00717177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717177">
        <w:rPr>
          <w:color w:val="000000"/>
        </w:rPr>
        <w:t>Итоги Великой Отечественной войны. Причины победы советского народа. Советские полководцы (Г.К. Жуков, К.К. Рокоссовский, А.М.Василевский, И.С. Конев, И.Д. Черняховский и др.). Великая Отечественная война 1941-1945 гг. в памяти народа, произведения искусства.</w:t>
      </w:r>
    </w:p>
    <w:p w:rsidR="00F65DBF" w:rsidRDefault="00717177" w:rsidP="005012BD">
      <w:pPr>
        <w:pStyle w:val="a3"/>
        <w:shd w:val="clear" w:color="auto" w:fill="FFFFFF"/>
        <w:spacing w:before="0" w:beforeAutospacing="0" w:after="132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65DBF" w:rsidRDefault="00F65DBF" w:rsidP="00F65DBF">
      <w:pPr>
        <w:pStyle w:val="a3"/>
        <w:shd w:val="clear" w:color="auto" w:fill="FFFFFF"/>
        <w:tabs>
          <w:tab w:val="left" w:pos="3422"/>
        </w:tabs>
        <w:spacing w:before="0" w:beforeAutospacing="0" w:after="132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Тематическое планирование</w:t>
      </w:r>
    </w:p>
    <w:p w:rsidR="00F65DBF" w:rsidRDefault="00F65DBF" w:rsidP="005012BD">
      <w:pPr>
        <w:pStyle w:val="a3"/>
        <w:shd w:val="clear" w:color="auto" w:fill="FFFFFF"/>
        <w:spacing w:before="0" w:beforeAutospacing="0" w:after="132" w:afterAutospacing="0"/>
        <w:rPr>
          <w:b/>
          <w:color w:val="000000"/>
          <w:sz w:val="28"/>
          <w:szCs w:val="28"/>
        </w:rPr>
      </w:pPr>
    </w:p>
    <w:tbl>
      <w:tblPr>
        <w:tblW w:w="9948" w:type="dxa"/>
        <w:tblInd w:w="-108" w:type="dxa"/>
        <w:shd w:val="clear" w:color="auto" w:fill="FFFFFF"/>
        <w:tblLayout w:type="fixed"/>
        <w:tblLook w:val="04A0"/>
      </w:tblPr>
      <w:tblGrid>
        <w:gridCol w:w="783"/>
        <w:gridCol w:w="8006"/>
        <w:gridCol w:w="1159"/>
      </w:tblGrid>
      <w:tr w:rsidR="00F65DBF" w:rsidTr="00C22952">
        <w:trPr>
          <w:trHeight w:val="2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Default="00F65DBF" w:rsidP="00C2295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№</w:t>
            </w:r>
          </w:p>
          <w:p w:rsidR="00F65DBF" w:rsidRDefault="00F65DBF" w:rsidP="00C2295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Default="00F65DBF" w:rsidP="00C2295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65DBF" w:rsidTr="00C22952">
        <w:trPr>
          <w:trHeight w:val="212"/>
        </w:trPr>
        <w:tc>
          <w:tcPr>
            <w:tcW w:w="9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Default="00F65DBF" w:rsidP="00C22952">
            <w:pPr>
              <w:tabs>
                <w:tab w:val="left" w:pos="27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Новейшая история. Первая половина 20 века. (24 ч)</w:t>
            </w:r>
          </w:p>
        </w:tc>
      </w:tr>
      <w:tr w:rsidR="00F65DBF" w:rsidRPr="00052928" w:rsidTr="00C22952">
        <w:trPr>
          <w:trHeight w:val="330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Индустриальное общество в начале XX 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65DBF" w:rsidRPr="00052928" w:rsidTr="00C22952">
        <w:trPr>
          <w:trHeight w:val="251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в начале XX в.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65DBF" w:rsidRPr="00052928" w:rsidTr="00C22952">
        <w:trPr>
          <w:trHeight w:val="326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“Новый империализм”. Происхождение первой мировой войны.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65DBF" w:rsidRPr="00052928" w:rsidTr="00C22952">
        <w:trPr>
          <w:trHeight w:val="278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мировая война. 1914 – 1918 гг.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F65DBF" w:rsidRPr="00052928" w:rsidTr="00C22952">
        <w:trPr>
          <w:trHeight w:val="264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Мирное урегулирование. Версальско-Вашингтонская система.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65DBF" w:rsidRPr="00052928" w:rsidTr="00C22952">
        <w:trPr>
          <w:trHeight w:val="2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войны: революции и распад империй.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65DBF" w:rsidRPr="00052928" w:rsidTr="00C22952">
        <w:trPr>
          <w:trHeight w:val="317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Капиталистический мир в 20-е гг.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65DBF" w:rsidRPr="00052928" w:rsidTr="00C22952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Европы и США в 20-е гг.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65DBF" w:rsidRPr="00052928" w:rsidTr="00C22952">
        <w:trPr>
          <w:trHeight w:val="2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экономический кризис 1929 – 1933 гг. Пути выхода.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65DBF" w:rsidRPr="00052928" w:rsidTr="00C22952">
        <w:trPr>
          <w:trHeight w:val="2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США: “новый курс” Ф. Рузвельта.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65DBF" w:rsidRPr="00052928" w:rsidTr="00C22952">
        <w:trPr>
          <w:trHeight w:val="40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Демократические страны Европы в 30-е гг. Великобритания, Франция.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65DBF" w:rsidRPr="00052928" w:rsidTr="00C22952">
        <w:trPr>
          <w:trHeight w:val="28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Тоталитарные режимы в 30-е гг. Италия, Германия, Испания.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F65DBF" w:rsidRPr="00052928" w:rsidTr="00C22952">
        <w:trPr>
          <w:trHeight w:val="278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в первой половине 20 века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F65DBF" w:rsidRPr="00052928" w:rsidTr="00C22952">
        <w:trPr>
          <w:trHeight w:val="304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Латинская Америка в первой половине 20 века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65DBF" w:rsidRPr="00052928" w:rsidTr="00C22952">
        <w:trPr>
          <w:trHeight w:val="278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искусство в первой половине 20 века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65DBF" w:rsidRPr="00052928" w:rsidTr="00C22952">
        <w:trPr>
          <w:trHeight w:val="317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Международные отношения в 1930 годы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65DBF" w:rsidRPr="00052928" w:rsidTr="00C22952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Вторая мировая война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F65DBF" w:rsidRPr="00052928" w:rsidTr="00C22952">
        <w:trPr>
          <w:trHeight w:val="250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ПОУ: Мир в первой половине 20 века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65DBF" w:rsidRPr="00052928" w:rsidTr="00C22952">
        <w:trPr>
          <w:trHeight w:val="258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Контрольная работа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65DBF" w:rsidRPr="00052928" w:rsidTr="00C22952">
        <w:trPr>
          <w:trHeight w:val="304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tabs>
                <w:tab w:val="left" w:pos="56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5DBF" w:rsidRPr="00052928" w:rsidRDefault="00F65DBF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05292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24 часа</w:t>
            </w:r>
          </w:p>
        </w:tc>
      </w:tr>
    </w:tbl>
    <w:p w:rsidR="00F65DBF" w:rsidRDefault="00F65DBF" w:rsidP="005012BD">
      <w:pPr>
        <w:pStyle w:val="a3"/>
        <w:shd w:val="clear" w:color="auto" w:fill="FFFFFF"/>
        <w:spacing w:before="0" w:beforeAutospacing="0" w:after="132" w:afterAutospacing="0"/>
        <w:rPr>
          <w:b/>
          <w:color w:val="000000"/>
          <w:sz w:val="28"/>
          <w:szCs w:val="28"/>
        </w:rPr>
      </w:pPr>
    </w:p>
    <w:p w:rsidR="009443C9" w:rsidRDefault="00F65DBF" w:rsidP="00F65DBF">
      <w:pPr>
        <w:pStyle w:val="a3"/>
        <w:shd w:val="clear" w:color="auto" w:fill="FFFFFF"/>
        <w:tabs>
          <w:tab w:val="left" w:pos="3039"/>
        </w:tabs>
        <w:spacing w:before="0" w:beforeAutospacing="0" w:after="132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9443C9" w:rsidRDefault="009443C9" w:rsidP="00F65DBF">
      <w:pPr>
        <w:pStyle w:val="a3"/>
        <w:shd w:val="clear" w:color="auto" w:fill="FFFFFF"/>
        <w:tabs>
          <w:tab w:val="left" w:pos="3039"/>
        </w:tabs>
        <w:spacing w:before="0" w:beforeAutospacing="0" w:after="132" w:afterAutospacing="0"/>
        <w:rPr>
          <w:b/>
          <w:color w:val="000000"/>
          <w:sz w:val="28"/>
          <w:szCs w:val="28"/>
        </w:rPr>
      </w:pPr>
    </w:p>
    <w:p w:rsidR="009443C9" w:rsidRDefault="009443C9" w:rsidP="00F65DBF">
      <w:pPr>
        <w:pStyle w:val="a3"/>
        <w:shd w:val="clear" w:color="auto" w:fill="FFFFFF"/>
        <w:tabs>
          <w:tab w:val="left" w:pos="3039"/>
        </w:tabs>
        <w:spacing w:before="0" w:beforeAutospacing="0" w:after="132" w:afterAutospacing="0"/>
        <w:rPr>
          <w:b/>
          <w:color w:val="000000"/>
          <w:sz w:val="28"/>
          <w:szCs w:val="28"/>
        </w:rPr>
      </w:pPr>
    </w:p>
    <w:p w:rsidR="009443C9" w:rsidRDefault="009443C9" w:rsidP="00F65DBF">
      <w:pPr>
        <w:pStyle w:val="a3"/>
        <w:shd w:val="clear" w:color="auto" w:fill="FFFFFF"/>
        <w:tabs>
          <w:tab w:val="left" w:pos="3039"/>
        </w:tabs>
        <w:spacing w:before="0" w:beforeAutospacing="0" w:after="132" w:afterAutospacing="0"/>
        <w:rPr>
          <w:b/>
          <w:color w:val="000000"/>
          <w:sz w:val="28"/>
          <w:szCs w:val="28"/>
        </w:rPr>
      </w:pPr>
    </w:p>
    <w:p w:rsidR="00F65DBF" w:rsidRDefault="009443C9" w:rsidP="00F65DBF">
      <w:pPr>
        <w:pStyle w:val="a3"/>
        <w:shd w:val="clear" w:color="auto" w:fill="FFFFFF"/>
        <w:tabs>
          <w:tab w:val="left" w:pos="3039"/>
        </w:tabs>
        <w:spacing w:before="0" w:beforeAutospacing="0" w:after="132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</w:t>
      </w:r>
      <w:r w:rsidR="00F65DBF">
        <w:rPr>
          <w:b/>
          <w:color w:val="000000"/>
          <w:sz w:val="28"/>
          <w:szCs w:val="28"/>
        </w:rPr>
        <w:t>4.Тематическое планирование</w:t>
      </w:r>
    </w:p>
    <w:p w:rsidR="00F65DBF" w:rsidRDefault="00F65DBF" w:rsidP="005012BD">
      <w:pPr>
        <w:pStyle w:val="a3"/>
        <w:shd w:val="clear" w:color="auto" w:fill="FFFFFF"/>
        <w:spacing w:before="0" w:beforeAutospacing="0" w:after="132" w:afterAutospacing="0"/>
        <w:rPr>
          <w:b/>
          <w:color w:val="000000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675"/>
        <w:gridCol w:w="7936"/>
        <w:gridCol w:w="142"/>
        <w:gridCol w:w="994"/>
      </w:tblGrid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8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4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65DBF" w:rsidRPr="00344A66" w:rsidTr="00C22952">
        <w:tc>
          <w:tcPr>
            <w:tcW w:w="9747" w:type="dxa"/>
            <w:gridSpan w:val="4"/>
          </w:tcPr>
          <w:p w:rsidR="00F65DBF" w:rsidRDefault="00F65DBF" w:rsidP="00C22952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F65DBF" w:rsidRPr="00344A66" w:rsidRDefault="00F65DBF" w:rsidP="00C22952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344A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Россия в годы великих потрясений. 1914-1921 г.г. (17ч)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8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994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994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8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Война и общество</w:t>
            </w:r>
          </w:p>
        </w:tc>
        <w:tc>
          <w:tcPr>
            <w:tcW w:w="994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BF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8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Нарастание кризиса</w:t>
            </w:r>
          </w:p>
        </w:tc>
        <w:tc>
          <w:tcPr>
            <w:tcW w:w="994" w:type="dxa"/>
          </w:tcPr>
          <w:p w:rsidR="00F65DBF" w:rsidRDefault="00F65DBF" w:rsidP="00C22952">
            <w:r>
              <w:t>1</w:t>
            </w:r>
          </w:p>
        </w:tc>
      </w:tr>
      <w:tr w:rsidR="00F65DBF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8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Российская революция 1917 года: От Февраля к Октябрю</w:t>
            </w:r>
          </w:p>
        </w:tc>
        <w:tc>
          <w:tcPr>
            <w:tcW w:w="994" w:type="dxa"/>
          </w:tcPr>
          <w:p w:rsidR="00F65DBF" w:rsidRDefault="00F65DBF" w:rsidP="00C22952">
            <w:r>
              <w:t>2</w:t>
            </w:r>
          </w:p>
        </w:tc>
      </w:tr>
      <w:tr w:rsidR="00F65DBF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8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к власти большевиков</w:t>
            </w:r>
          </w:p>
        </w:tc>
        <w:tc>
          <w:tcPr>
            <w:tcW w:w="994" w:type="dxa"/>
          </w:tcPr>
          <w:p w:rsidR="00F65DBF" w:rsidRDefault="00F65DBF" w:rsidP="00C22952">
            <w:r>
              <w:t>1</w:t>
            </w:r>
          </w:p>
        </w:tc>
      </w:tr>
      <w:tr w:rsidR="00F65DBF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078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Советской власти</w:t>
            </w:r>
          </w:p>
        </w:tc>
        <w:tc>
          <w:tcPr>
            <w:tcW w:w="994" w:type="dxa"/>
          </w:tcPr>
          <w:p w:rsidR="00F65DBF" w:rsidRDefault="00F65DBF" w:rsidP="00C22952">
            <w:r>
              <w:t>1</w:t>
            </w:r>
          </w:p>
        </w:tc>
      </w:tr>
      <w:tr w:rsidR="00F65DBF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8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Гражданской войны</w:t>
            </w:r>
          </w:p>
        </w:tc>
        <w:tc>
          <w:tcPr>
            <w:tcW w:w="994" w:type="dxa"/>
          </w:tcPr>
          <w:p w:rsidR="00F65DBF" w:rsidRDefault="00F65DBF" w:rsidP="00C22952">
            <w:r>
              <w:t>2</w:t>
            </w:r>
          </w:p>
        </w:tc>
      </w:tr>
      <w:tr w:rsidR="00F65DBF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8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вихре братоубийственного противостояния</w:t>
            </w:r>
          </w:p>
        </w:tc>
        <w:tc>
          <w:tcPr>
            <w:tcW w:w="994" w:type="dxa"/>
          </w:tcPr>
          <w:p w:rsidR="00F65DBF" w:rsidRDefault="00F65DBF" w:rsidP="00C22952">
            <w:r>
              <w:t>2</w:t>
            </w:r>
          </w:p>
        </w:tc>
      </w:tr>
      <w:tr w:rsidR="00F65DBF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8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годы военного коммунизма</w:t>
            </w:r>
          </w:p>
        </w:tc>
        <w:tc>
          <w:tcPr>
            <w:tcW w:w="994" w:type="dxa"/>
          </w:tcPr>
          <w:p w:rsidR="00F65DBF" w:rsidRDefault="00F65DBF" w:rsidP="00C22952">
            <w:r>
              <w:t>1</w:t>
            </w:r>
          </w:p>
        </w:tc>
      </w:tr>
      <w:tr w:rsidR="00F65DBF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8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в годы революционных потрясений</w:t>
            </w:r>
          </w:p>
        </w:tc>
        <w:tc>
          <w:tcPr>
            <w:tcW w:w="994" w:type="dxa"/>
          </w:tcPr>
          <w:p w:rsidR="00F65DBF" w:rsidRDefault="00F65DBF" w:rsidP="00C22952">
            <w:r>
              <w:t>1</w:t>
            </w:r>
          </w:p>
        </w:tc>
      </w:tr>
      <w:tr w:rsidR="00F65DBF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8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 и культура</w:t>
            </w:r>
          </w:p>
        </w:tc>
        <w:tc>
          <w:tcPr>
            <w:tcW w:w="994" w:type="dxa"/>
          </w:tcPr>
          <w:p w:rsidR="00F65DBF" w:rsidRDefault="00F65DBF" w:rsidP="00C22952">
            <w:r>
              <w:t>1</w:t>
            </w:r>
          </w:p>
        </w:tc>
      </w:tr>
      <w:tr w:rsidR="00F65DBF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8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ПОУ: Россия в годы великих потрясений 1914 -1921 г.г.</w:t>
            </w:r>
          </w:p>
        </w:tc>
        <w:tc>
          <w:tcPr>
            <w:tcW w:w="994" w:type="dxa"/>
          </w:tcPr>
          <w:p w:rsidR="00F65DBF" w:rsidRDefault="00F65DBF" w:rsidP="00C22952">
            <w:r>
              <w:t>1</w:t>
            </w:r>
          </w:p>
        </w:tc>
      </w:tr>
      <w:tr w:rsidR="00F65DBF" w:rsidRPr="00344A66" w:rsidTr="00C22952">
        <w:tc>
          <w:tcPr>
            <w:tcW w:w="9747" w:type="dxa"/>
            <w:gridSpan w:val="4"/>
          </w:tcPr>
          <w:p w:rsidR="00F65DBF" w:rsidRPr="00344A66" w:rsidRDefault="00F65DBF" w:rsidP="00C22952">
            <w:pPr>
              <w:tabs>
                <w:tab w:val="left" w:pos="1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A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5DBF" w:rsidRPr="00344A66" w:rsidRDefault="00F65DBF" w:rsidP="00C22952">
            <w:pPr>
              <w:tabs>
                <w:tab w:val="left" w:pos="12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344A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Советский Союз в 1920-1930 г.г. (11ч)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годы НЭПа 1921-1928 г.г.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СССР и внутренняя политика Советской власти в 1920 годы.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 в 1930 годы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СССР в 1930 годы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 общество в 1930 годы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1920-1930 годы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культура в 1920-1930 годы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ПОУ: Советский Союз в 1920-1930 годы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BF" w:rsidRPr="00344A66" w:rsidTr="00C22952">
        <w:tc>
          <w:tcPr>
            <w:tcW w:w="9747" w:type="dxa"/>
            <w:gridSpan w:val="4"/>
          </w:tcPr>
          <w:p w:rsidR="00F65DBF" w:rsidRDefault="00F65DBF" w:rsidP="00C22952">
            <w:pPr>
              <w:tabs>
                <w:tab w:val="left" w:pos="22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F65DBF" w:rsidRPr="00332AA9" w:rsidRDefault="00F65DBF" w:rsidP="00C22952">
            <w:pPr>
              <w:tabs>
                <w:tab w:val="left" w:pos="22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33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Советский Союз в годы военных испытаний. (17ч) 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этап ВОВ лето – осень 1941 года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за Москву и оборона Ленинграда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ВОВ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и общество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вражеском тылу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наука в годы войны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СССР в ВОВ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вопросы послевоенного устройства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Победа: Итоги и уроки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ПОУ: Советский Союз в годы военных испытаний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ПОУ: Россия в первой половине 20 века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BF" w:rsidRPr="00344A66" w:rsidTr="00C22952">
        <w:tc>
          <w:tcPr>
            <w:tcW w:w="675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6" w:type="dxa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6" w:type="dxa"/>
            <w:gridSpan w:val="2"/>
          </w:tcPr>
          <w:p w:rsidR="00F65DBF" w:rsidRPr="00344A66" w:rsidRDefault="00F65DBF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BF" w:rsidRPr="00332AA9" w:rsidTr="00C22952">
        <w:trPr>
          <w:trHeight w:val="562"/>
        </w:trPr>
        <w:tc>
          <w:tcPr>
            <w:tcW w:w="8611" w:type="dxa"/>
            <w:gridSpan w:val="2"/>
            <w:tcBorders>
              <w:right w:val="single" w:sz="4" w:space="0" w:color="auto"/>
            </w:tcBorders>
          </w:tcPr>
          <w:p w:rsidR="00F65DBF" w:rsidRPr="00332AA9" w:rsidRDefault="00F65DBF" w:rsidP="00C2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5DBF" w:rsidRPr="00332AA9" w:rsidRDefault="00F65DBF" w:rsidP="00C22952">
            <w:pPr>
              <w:tabs>
                <w:tab w:val="left" w:pos="46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A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ИТОГО: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5DBF" w:rsidRPr="00332AA9" w:rsidRDefault="00F65DBF" w:rsidP="00C2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DBF" w:rsidRPr="00332AA9" w:rsidRDefault="00F65DBF" w:rsidP="00C2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A9">
              <w:rPr>
                <w:rFonts w:ascii="Times New Roman" w:hAnsi="Times New Roman" w:cs="Times New Roman"/>
                <w:b/>
                <w:sz w:val="24"/>
                <w:szCs w:val="24"/>
              </w:rPr>
              <w:t>46 часов</w:t>
            </w:r>
          </w:p>
        </w:tc>
      </w:tr>
    </w:tbl>
    <w:p w:rsidR="00F65DBF" w:rsidRPr="00332AA9" w:rsidRDefault="00F65DBF" w:rsidP="00F65DBF">
      <w:pPr>
        <w:rPr>
          <w:rFonts w:ascii="Times New Roman" w:hAnsi="Times New Roman" w:cs="Times New Roman"/>
          <w:b/>
          <w:sz w:val="24"/>
          <w:szCs w:val="24"/>
        </w:rPr>
      </w:pPr>
    </w:p>
    <w:p w:rsidR="00F65DBF" w:rsidRDefault="00F65DBF" w:rsidP="005012BD">
      <w:pPr>
        <w:pStyle w:val="a3"/>
        <w:shd w:val="clear" w:color="auto" w:fill="FFFFFF"/>
        <w:spacing w:before="0" w:beforeAutospacing="0" w:after="132" w:afterAutospacing="0"/>
        <w:rPr>
          <w:b/>
          <w:color w:val="000000"/>
          <w:sz w:val="28"/>
          <w:szCs w:val="28"/>
        </w:rPr>
      </w:pPr>
    </w:p>
    <w:p w:rsidR="009443C9" w:rsidRDefault="009443C9" w:rsidP="005012BD">
      <w:pPr>
        <w:pStyle w:val="a3"/>
        <w:shd w:val="clear" w:color="auto" w:fill="FFFFFF"/>
        <w:spacing w:before="0" w:beforeAutospacing="0" w:after="132" w:afterAutospacing="0"/>
        <w:rPr>
          <w:b/>
          <w:color w:val="000000"/>
          <w:sz w:val="28"/>
          <w:szCs w:val="28"/>
        </w:rPr>
      </w:pPr>
    </w:p>
    <w:p w:rsidR="00612C8E" w:rsidRPr="00612C8E" w:rsidRDefault="00F65DBF" w:rsidP="00F65DBF">
      <w:pPr>
        <w:pStyle w:val="a3"/>
        <w:shd w:val="clear" w:color="auto" w:fill="FFFFFF"/>
        <w:tabs>
          <w:tab w:val="left" w:pos="3342"/>
        </w:tabs>
        <w:spacing w:before="0" w:beforeAutospacing="0" w:after="132" w:afterAutospacing="0"/>
        <w:rPr>
          <w:color w:val="000000"/>
        </w:rPr>
      </w:pPr>
      <w:r>
        <w:rPr>
          <w:b/>
          <w:color w:val="000000"/>
          <w:sz w:val="28"/>
          <w:szCs w:val="28"/>
        </w:rPr>
        <w:tab/>
        <w:t xml:space="preserve"> </w:t>
      </w:r>
    </w:p>
    <w:p w:rsidR="00F65DBF" w:rsidRDefault="00F65DBF" w:rsidP="00F65DBF">
      <w:pPr>
        <w:tabs>
          <w:tab w:val="left" w:pos="385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65DBF"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p w:rsidR="00F65DBF" w:rsidRDefault="00F65DBF" w:rsidP="00F65DBF">
      <w:pPr>
        <w:tabs>
          <w:tab w:val="left" w:pos="24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F65DBF">
        <w:rPr>
          <w:rFonts w:ascii="Times New Roman" w:hAnsi="Times New Roman" w:cs="Times New Roman"/>
          <w:b/>
          <w:sz w:val="24"/>
          <w:szCs w:val="24"/>
        </w:rPr>
        <w:t>3. Основное содержание курса</w:t>
      </w:r>
    </w:p>
    <w:p w:rsidR="00F65DBF" w:rsidRPr="00F65DBF" w:rsidRDefault="00C22952" w:rsidP="00F65DBF">
      <w:pPr>
        <w:pStyle w:val="a3"/>
        <w:shd w:val="clear" w:color="auto" w:fill="FFFFFF"/>
        <w:spacing w:before="0" w:beforeAutospacing="0" w:after="132" w:afterAutospacing="0"/>
        <w:rPr>
          <w:b/>
          <w:bCs/>
          <w:color w:val="000000"/>
        </w:rPr>
      </w:pPr>
      <w:r w:rsidRPr="00C22952">
        <w:rPr>
          <w:rFonts w:eastAsiaTheme="minorHAnsi"/>
          <w:b/>
          <w:lang w:eastAsia="en-US"/>
        </w:rPr>
        <w:t xml:space="preserve">Раздел </w:t>
      </w:r>
      <w:r>
        <w:rPr>
          <w:rFonts w:eastAsiaTheme="minorHAnsi"/>
          <w:b/>
          <w:lang w:eastAsia="en-US"/>
        </w:rPr>
        <w:t>2</w:t>
      </w:r>
      <w:r w:rsidRPr="00C22952">
        <w:rPr>
          <w:rFonts w:eastAsiaTheme="minorHAnsi"/>
          <w:b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F65DBF" w:rsidRPr="00F65DBF">
        <w:rPr>
          <w:b/>
          <w:bCs/>
          <w:color w:val="000000"/>
        </w:rPr>
        <w:t>Мир во второй половине 20</w:t>
      </w:r>
      <w:r w:rsidR="00717177">
        <w:rPr>
          <w:b/>
          <w:bCs/>
          <w:color w:val="000000"/>
        </w:rPr>
        <w:t xml:space="preserve"> века. (22ч)</w:t>
      </w:r>
      <w:r w:rsidR="00F65DBF" w:rsidRPr="00F65DBF">
        <w:rPr>
          <w:b/>
          <w:bCs/>
          <w:color w:val="000000"/>
        </w:rPr>
        <w:t xml:space="preserve"> </w:t>
      </w:r>
      <w:r w:rsidR="0071717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F65DBF" w:rsidRPr="00F65DBF" w:rsidRDefault="00C22952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65DBF" w:rsidRPr="00F65DBF">
        <w:rPr>
          <w:color w:val="000000"/>
        </w:rPr>
        <w:t>Изменения на политической карте мира после Второй мировой войны. Отношения между державами-победительницами. Формирование биполярного мира. Начало «холодной войны». Новые явления в экономике и социальной жизни послевоенного мира. Научно-техническая революция второй половины 20 века. Переход от индустриального общества к постиндустриальному, информационному обществу. Эволюция социальной структуры общества.</w:t>
      </w:r>
    </w:p>
    <w:p w:rsidR="00F65DBF" w:rsidRPr="00F65DBF" w:rsidRDefault="00C22952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F65DBF" w:rsidRPr="00F65DBF">
        <w:rPr>
          <w:color w:val="000000"/>
        </w:rPr>
        <w:t xml:space="preserve">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F65DBF" w:rsidRPr="00F65DBF" w:rsidRDefault="00C22952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F65DBF" w:rsidRPr="00F65DBF">
        <w:rPr>
          <w:color w:val="000000"/>
        </w:rPr>
        <w:t xml:space="preserve">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</w:t>
      </w:r>
    </w:p>
    <w:p w:rsidR="00F65DBF" w:rsidRPr="00F65DBF" w:rsidRDefault="00F65DBF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DBF">
        <w:rPr>
          <w:color w:val="000000"/>
        </w:rPr>
        <w:t>Установление демократических режимов в 1970-гг. в Португалии, Испании, Греции. Европейская интеграция: цели, этапы, результаты.</w:t>
      </w:r>
    </w:p>
    <w:p w:rsidR="00F65DBF" w:rsidRPr="00F65DBF" w:rsidRDefault="00C22952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F65DBF" w:rsidRPr="00F65DBF">
        <w:rPr>
          <w:color w:val="000000"/>
        </w:rPr>
        <w:t xml:space="preserve"> Революции середины 1940-х гг. Социалистический эксперимент: достижения и противоречия. События конца 1980-х –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восточноевропейских государств. Проблемы интеграции в единой Европе.</w:t>
      </w:r>
    </w:p>
    <w:p w:rsidR="00F65DBF" w:rsidRPr="00F65DBF" w:rsidRDefault="00C22952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F65DBF" w:rsidRPr="00F65DBF">
        <w:rPr>
          <w:color w:val="000000"/>
        </w:rPr>
        <w:t xml:space="preserve">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20 века: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Северной Африки). Место государств Азии и Африки в современном мире.</w:t>
      </w:r>
    </w:p>
    <w:p w:rsidR="00F65DBF" w:rsidRPr="00F65DBF" w:rsidRDefault="00C22952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F65DBF" w:rsidRPr="00F65DBF">
        <w:rPr>
          <w:color w:val="000000"/>
        </w:rPr>
        <w:t>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революция как пути преодоления социально-экономических противоречий. Роль лидеров и народных масс в новейшей истории региона.</w:t>
      </w:r>
    </w:p>
    <w:p w:rsidR="00F65DBF" w:rsidRDefault="009443C9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F65DBF" w:rsidRPr="00F65DBF">
        <w:rPr>
          <w:color w:val="000000"/>
        </w:rPr>
        <w:t xml:space="preserve">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</w:t>
      </w:r>
      <w:r>
        <w:rPr>
          <w:color w:val="000000"/>
        </w:rPr>
        <w:t xml:space="preserve"> </w:t>
      </w:r>
      <w:r w:rsidR="00F65DBF" w:rsidRPr="00F65DBF">
        <w:rPr>
          <w:color w:val="000000"/>
        </w:rPr>
        <w:t>художественной культуре второй половины 20 – начале 21 века. Массовая культура. Расширение контактов и взаимовлияний в мировой культуре.</w:t>
      </w:r>
    </w:p>
    <w:p w:rsidR="00C22952" w:rsidRDefault="00C22952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2952" w:rsidRPr="00717177" w:rsidRDefault="00717177" w:rsidP="00C22952">
      <w:pPr>
        <w:pStyle w:val="a3"/>
        <w:shd w:val="clear" w:color="auto" w:fill="FFFFFF"/>
        <w:tabs>
          <w:tab w:val="left" w:pos="392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9443C9">
        <w:rPr>
          <w:color w:val="000000"/>
        </w:rPr>
        <w:t xml:space="preserve">                                                   </w:t>
      </w:r>
      <w:r w:rsidR="00C22952" w:rsidRPr="00C22952">
        <w:rPr>
          <w:b/>
          <w:color w:val="000000"/>
        </w:rPr>
        <w:t>3.Содержание курса</w:t>
      </w:r>
    </w:p>
    <w:p w:rsidR="00C22952" w:rsidRPr="00C22952" w:rsidRDefault="00C22952" w:rsidP="00C22952">
      <w:pPr>
        <w:pStyle w:val="a3"/>
        <w:shd w:val="clear" w:color="auto" w:fill="FFFFFF"/>
        <w:tabs>
          <w:tab w:val="left" w:pos="3924"/>
        </w:tabs>
        <w:spacing w:before="0" w:beforeAutospacing="0" w:after="0" w:afterAutospacing="0"/>
        <w:rPr>
          <w:b/>
          <w:color w:val="000000"/>
        </w:rPr>
      </w:pPr>
    </w:p>
    <w:p w:rsidR="00C22952" w:rsidRPr="00F65DBF" w:rsidRDefault="00C22952" w:rsidP="00C22952">
      <w:pPr>
        <w:pStyle w:val="a3"/>
        <w:shd w:val="clear" w:color="auto" w:fill="FFFFFF"/>
        <w:tabs>
          <w:tab w:val="left" w:pos="3924"/>
        </w:tabs>
        <w:spacing w:before="0" w:beforeAutospacing="0" w:after="0" w:afterAutospacing="0"/>
        <w:rPr>
          <w:color w:val="000000"/>
        </w:rPr>
      </w:pPr>
    </w:p>
    <w:p w:rsidR="00F65DBF" w:rsidRPr="00F65DBF" w:rsidRDefault="00C22952" w:rsidP="00F65DBF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>
        <w:rPr>
          <w:b/>
          <w:bCs/>
          <w:color w:val="000000"/>
        </w:rPr>
        <w:t xml:space="preserve"> Раздел 4. СССР в 1945-1991 г.г.</w:t>
      </w:r>
    </w:p>
    <w:p w:rsidR="00F65DBF" w:rsidRPr="00F65DBF" w:rsidRDefault="00C22952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F65DBF" w:rsidRPr="00F65DBF">
        <w:rPr>
          <w:color w:val="000000"/>
        </w:rPr>
        <w:t>Послевоенное общество. Возрождение и развитие промышленности. Положение в сельском хозяйстве. Жизнь и быт людей в послевоенное</w:t>
      </w:r>
    </w:p>
    <w:p w:rsidR="00F65DBF" w:rsidRPr="00F65DBF" w:rsidRDefault="00F65DBF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DBF">
        <w:rPr>
          <w:color w:val="000000"/>
        </w:rPr>
        <w:t>время. Голод 1946-1947 годов. Противоречия социально-политического развития. Усиление роли государства во всех сферах жизни общества. Идеология и культура в послевоенный период; идеологические кампании 1940-х годов.</w:t>
      </w:r>
    </w:p>
    <w:p w:rsidR="00F65DBF" w:rsidRPr="00F65DBF" w:rsidRDefault="00F65DBF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DBF">
        <w:rPr>
          <w:color w:val="000000"/>
        </w:rPr>
        <w:t>Внешняя политика СССР в послевоенные годы. Укрепление статуса СССР как великой мировой державы. Формирование двух военно- политических блоков. Начало «холодной войны». Политика укрепления социалистического лагеря.</w:t>
      </w:r>
    </w:p>
    <w:p w:rsidR="00F65DBF" w:rsidRPr="00F65DBF" w:rsidRDefault="00C22952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F65DBF" w:rsidRPr="00F65DBF">
        <w:rPr>
          <w:color w:val="000000"/>
        </w:rPr>
        <w:t xml:space="preserve"> Смерть Сталина и борьба за власть. XX съезд КППС и его значение. Начало реабилитации жертв политических репрессий. Основные направления реформирования советской экономики и его результаты. Социальная политика; жилищное строительство. Выработка новых подходов во внешней политике (концепция мирного сосуществования государств с различным общественным строем).</w:t>
      </w:r>
    </w:p>
    <w:p w:rsidR="00F65DBF" w:rsidRPr="00F65DBF" w:rsidRDefault="00F65DBF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DBF">
        <w:rPr>
          <w:color w:val="000000"/>
        </w:rPr>
        <w:t>Карибский кризис, его преодоление. СССР и страны социалистического лагеря. Взаимоотношения со странами «третьего мира».</w:t>
      </w:r>
    </w:p>
    <w:p w:rsidR="00F65DBF" w:rsidRPr="00F65DBF" w:rsidRDefault="00F65DBF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DBF">
        <w:rPr>
          <w:color w:val="000000"/>
        </w:rPr>
        <w:lastRenderedPageBreak/>
        <w:t>Советская культура в конце 1950-х – 1960-е годы. Научно-техническая революция в СССР, открытия в науке и технике (М.В. Келдыш, И.В. Курчатов, А.Д. Сахаров и др.). Успехи советской космонавтики (С,П. Королев, Ю.А. Гагарин). Новые тенденции в художественной жизни</w:t>
      </w:r>
    </w:p>
    <w:p w:rsidR="00F65DBF" w:rsidRPr="00F65DBF" w:rsidRDefault="00F65DBF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DBF">
        <w:rPr>
          <w:color w:val="000000"/>
        </w:rPr>
        <w:t>страны. «Оттепель» в литературе, молодые поэты 1960-х гг. Театр, его общественное звучание. Власть и творческая интеллигенция. Противоречия внутриполитического курса Н.С. Хрущева. Причины отставки Н.С. Хрущева.</w:t>
      </w:r>
    </w:p>
    <w:p w:rsidR="00F65DBF" w:rsidRPr="00F65DBF" w:rsidRDefault="00C22952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F65DBF" w:rsidRPr="00F65DBF">
        <w:rPr>
          <w:color w:val="000000"/>
        </w:rPr>
        <w:t xml:space="preserve"> Альтернативы развития страны в середине 1960-х гг. Л.И. Брежнев. Экономическая реформа 1965 года: задачи и результаты. Достижения и</w:t>
      </w:r>
    </w:p>
    <w:p w:rsidR="00F65DBF" w:rsidRPr="00F65DBF" w:rsidRDefault="00F65DBF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DBF">
        <w:rPr>
          <w:color w:val="000000"/>
        </w:rPr>
        <w:t>проблемы в развитии науки и техники. Нарастание негативных тенденций в экономике. Усиление позиций партийно- государственной номенклатуры. Концепция «развитого социализма». Конституция СССР 1977 года. Советская культура в середине 1960-х – середине 1980-х гг. Развитие среднего и высшего образования. Усиление идеологического</w:t>
      </w:r>
    </w:p>
    <w:p w:rsidR="00F65DBF" w:rsidRPr="00F65DBF" w:rsidRDefault="00F65DBF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DBF">
        <w:rPr>
          <w:color w:val="000000"/>
        </w:rPr>
        <w:t>контроля в различных сферах культуры. Инакомыслие, диссиденты. Достижения и противоречия художественной культуры. Повседневная жизнь людей.</w:t>
      </w:r>
    </w:p>
    <w:p w:rsidR="00F65DBF" w:rsidRPr="00F65DBF" w:rsidRDefault="00F65DBF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DBF">
        <w:rPr>
          <w:color w:val="000000"/>
        </w:rPr>
        <w:t>СССР в системе международных отношений в середине 1960-х – середине 1980-х гг. Установление военно-стратегического паритета между СССР и США. Переход к политике разрядки международной напряженности в отношениях Восток – Запад. Совещание по безопасности и сотрудничеству в Европе. Отношения СССР с социалистическими странами. Участие СССР в войне в Афганистане.Завершение периода разрядки.</w:t>
      </w:r>
    </w:p>
    <w:p w:rsidR="00F65DBF" w:rsidRPr="00F65DBF" w:rsidRDefault="00C22952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F65DBF" w:rsidRPr="00F65DBF">
        <w:rPr>
          <w:color w:val="000000"/>
        </w:rPr>
        <w:t xml:space="preserve"> 1980-х гг. М.С. Горбачев. Реформа политической системы. Возрождение российской многопартийности. Демократизация и гласность. Национальная политика и межнациональные отношения. Экономические реформы, их результаты. режимов в странах Восточной Европы, роспуск СЭВ и ОВД. 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1991 года. Роспуск КПСС. Распад СССР. Образование СНГ. Причины и последствия кризиса советской системы и распад СССР.</w:t>
      </w:r>
    </w:p>
    <w:p w:rsidR="00F65DBF" w:rsidRPr="00F65DBF" w:rsidRDefault="00C22952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C22952" w:rsidRDefault="00C22952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2952" w:rsidRPr="00C22952" w:rsidRDefault="00C22952" w:rsidP="00C229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22952">
        <w:rPr>
          <w:b/>
          <w:color w:val="000000"/>
        </w:rPr>
        <w:t xml:space="preserve">Раздел </w:t>
      </w:r>
      <w:r>
        <w:rPr>
          <w:b/>
          <w:color w:val="000000"/>
        </w:rPr>
        <w:t>5</w:t>
      </w:r>
      <w:r w:rsidRPr="00C22952">
        <w:rPr>
          <w:b/>
          <w:color w:val="000000"/>
        </w:rPr>
        <w:t>. Российская Федерация в 1991-2016 г.г.</w:t>
      </w:r>
    </w:p>
    <w:p w:rsidR="00F65DBF" w:rsidRPr="00F65DBF" w:rsidRDefault="00F65DBF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DBF">
        <w:rPr>
          <w:color w:val="000000"/>
        </w:rPr>
        <w:t>Вступление России в новый этап истории. Формирование суверенной российской государственности. Изменения в системе власти. Б.Н. Ельцин. Политический кризис осени 1993 года. Принятие Конституции России (1993).</w:t>
      </w:r>
    </w:p>
    <w:p w:rsidR="00F65DBF" w:rsidRPr="00F65DBF" w:rsidRDefault="00F65DBF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DBF">
        <w:rPr>
          <w:color w:val="000000"/>
        </w:rPr>
        <w:t>Экономические реформы 1990-х гг: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 регионами. Военно-политический кризис в Чеченской Республике.</w:t>
      </w:r>
    </w:p>
    <w:p w:rsidR="00F65DBF" w:rsidRPr="00F65DBF" w:rsidRDefault="00F65DBF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5DBF">
        <w:rPr>
          <w:color w:val="000000"/>
        </w:rPr>
        <w:t>Геополитическое положение и внешняя политика России в 1990-е гг. Россия и Запад. Балканский кризис 1999 года. Отношения со странами СНГ и Балтии. Восточное направление внешней политики. Русское зарубежье.</w:t>
      </w:r>
    </w:p>
    <w:p w:rsidR="00F65DBF" w:rsidRPr="00F65DBF" w:rsidRDefault="00C22952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F65DBF" w:rsidRPr="00F65DBF">
        <w:rPr>
          <w:color w:val="000000"/>
        </w:rPr>
        <w:t xml:space="preserve"> Отставка Б.Н. Ельцина; президентские выборы 2000 года. Деятельность Президента России В.В.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</w:t>
      </w:r>
    </w:p>
    <w:p w:rsidR="00F65DBF" w:rsidRPr="00F65DBF" w:rsidRDefault="00F65DBF" w:rsidP="00C229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2952" w:rsidRDefault="00C22952" w:rsidP="00C22952">
      <w:pPr>
        <w:tabs>
          <w:tab w:val="left" w:pos="25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952" w:rsidRDefault="00C22952" w:rsidP="00C22952">
      <w:pPr>
        <w:tabs>
          <w:tab w:val="left" w:pos="34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295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95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22952" w:rsidRDefault="00C22952" w:rsidP="00C22952">
      <w:pPr>
        <w:tabs>
          <w:tab w:val="left" w:pos="4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76" w:type="dxa"/>
        <w:tblInd w:w="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7937"/>
        <w:gridCol w:w="852"/>
        <w:gridCol w:w="236"/>
      </w:tblGrid>
      <w:tr w:rsidR="00C22952" w:rsidRPr="00C26CAB" w:rsidTr="00C22952">
        <w:trPr>
          <w:trHeight w:val="5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2952" w:rsidRPr="00C26CAB" w:rsidRDefault="00C22952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952" w:rsidRPr="00C26CAB" w:rsidRDefault="00C22952" w:rsidP="00C2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2952" w:rsidRPr="00C26CAB" w:rsidRDefault="00C22952" w:rsidP="00C22952">
            <w:pPr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36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22952" w:rsidRPr="00C26CAB" w:rsidTr="00C22952">
        <w:trPr>
          <w:trHeight w:val="39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Default="00C22952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C2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Новейшая история. Вторая половина 20 века. 22 часа</w:t>
            </w:r>
          </w:p>
        </w:tc>
        <w:tc>
          <w:tcPr>
            <w:tcW w:w="236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952" w:rsidRPr="00C26CAB" w:rsidTr="00C22952">
        <w:trPr>
          <w:gridAfter w:val="1"/>
          <w:wAfter w:w="236" w:type="dxa"/>
          <w:trHeight w:val="27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22952" w:rsidRPr="00C26CAB" w:rsidRDefault="00C22952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мировое урегулирование.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4F5173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291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952" w:rsidRPr="00C26CAB" w:rsidRDefault="00C22952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“Холодная война”. Военно-политические блоки.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</w:tr>
      <w:tr w:rsidR="00C22952" w:rsidRPr="00C26CAB" w:rsidTr="00C22952">
        <w:trPr>
          <w:gridAfter w:val="1"/>
          <w:wAfter w:w="236" w:type="dxa"/>
          <w:trHeight w:val="48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эпохи индустриального общества.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45-1970 г.г.</w:t>
            </w: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</w:tr>
      <w:tr w:rsidR="00C22952" w:rsidRPr="00C26CAB" w:rsidTr="00C22952">
        <w:trPr>
          <w:gridAfter w:val="1"/>
          <w:wAfter w:w="236" w:type="dxa"/>
          <w:trHeight w:val="35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Default="00C22952" w:rsidP="00C22952">
            <w:pPr>
              <w:spacing w:after="0" w:line="240" w:lineRule="auto"/>
              <w:ind w:lef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Кризисы 70 – 80-х гг.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39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информационного общества.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33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Запада.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22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общество. </w:t>
            </w: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движения.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Соединенные Штаты Америки.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25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Великобритания.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304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31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Италия.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23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Германия: раскол и объединение.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4F5173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Преобразования и революции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странах Восточной Европы.1945-</w:t>
            </w: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1999гг.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 в XX  - начало XXIв.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 и Африки в современном мире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1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Япония. Китай. Индия.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357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Default="00C22952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половине </w:t>
            </w: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в.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19  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Глобализация в конце 20-начале 21 века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6CAB" w:rsidTr="00C22952">
        <w:trPr>
          <w:gridAfter w:val="1"/>
          <w:wAfter w:w="236" w:type="dxa"/>
          <w:trHeight w:val="2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  <w:p w:rsidR="00C22952" w:rsidRPr="00C26CAB" w:rsidRDefault="00C22952" w:rsidP="00C2295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6CAB" w:rsidRDefault="00C22952" w:rsidP="00C229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C22952" w:rsidRPr="00C22952" w:rsidTr="00C22952">
        <w:trPr>
          <w:gridAfter w:val="1"/>
          <w:wAfter w:w="236" w:type="dxa"/>
          <w:trHeight w:val="17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2952" w:rsidRDefault="00C22952" w:rsidP="00C2295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2952" w:rsidRDefault="00C22952" w:rsidP="00C22952">
            <w:pPr>
              <w:tabs>
                <w:tab w:val="left" w:pos="4703"/>
              </w:tabs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52" w:rsidRPr="00C22952" w:rsidRDefault="00C22952" w:rsidP="00C2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22 часа</w:t>
            </w:r>
          </w:p>
        </w:tc>
      </w:tr>
    </w:tbl>
    <w:p w:rsidR="00C22952" w:rsidRPr="00AE0507" w:rsidRDefault="00C22952" w:rsidP="00C22952">
      <w:pPr>
        <w:rPr>
          <w:b/>
        </w:rPr>
      </w:pPr>
    </w:p>
    <w:p w:rsidR="00C22952" w:rsidRDefault="009443C9" w:rsidP="00C22952">
      <w:pPr>
        <w:tabs>
          <w:tab w:val="left" w:pos="391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2952" w:rsidRPr="00C22952">
        <w:rPr>
          <w:rFonts w:ascii="Times New Roman" w:hAnsi="Times New Roman" w:cs="Times New Roman"/>
          <w:b/>
          <w:sz w:val="24"/>
          <w:szCs w:val="24"/>
        </w:rPr>
        <w:t>4. Тематическое планирование</w:t>
      </w:r>
    </w:p>
    <w:p w:rsidR="00C22952" w:rsidRPr="00C22952" w:rsidRDefault="00C22952" w:rsidP="00C22952">
      <w:pPr>
        <w:tabs>
          <w:tab w:val="left" w:pos="17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818"/>
        <w:gridCol w:w="7513"/>
        <w:gridCol w:w="1240"/>
      </w:tblGrid>
      <w:tr w:rsidR="00C22952" w:rsidRPr="00BA2DF5" w:rsidTr="00C22952">
        <w:tc>
          <w:tcPr>
            <w:tcW w:w="818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Тема урока</w:t>
            </w:r>
          </w:p>
        </w:tc>
        <w:tc>
          <w:tcPr>
            <w:tcW w:w="1240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22952" w:rsidRPr="00BA2DF5" w:rsidTr="00C22952">
        <w:tc>
          <w:tcPr>
            <w:tcW w:w="9571" w:type="dxa"/>
            <w:gridSpan w:val="3"/>
          </w:tcPr>
          <w:p w:rsidR="00C22952" w:rsidRPr="00BA2DF5" w:rsidRDefault="00C22952" w:rsidP="00C22952">
            <w:pPr>
              <w:tabs>
                <w:tab w:val="left" w:pos="2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2952" w:rsidRPr="00BA2DF5" w:rsidRDefault="00C22952" w:rsidP="00C22952">
            <w:pPr>
              <w:tabs>
                <w:tab w:val="left" w:pos="2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A2D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Апогей и кризис советской системы. 1945-1991 г.г.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A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22952" w:rsidRPr="00BA2DF5" w:rsidTr="00C22952">
        <w:tc>
          <w:tcPr>
            <w:tcW w:w="818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Союз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1945-1953 гг.</w:t>
            </w:r>
          </w:p>
        </w:tc>
        <w:tc>
          <w:tcPr>
            <w:tcW w:w="1240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BA2DF5" w:rsidTr="00C22952">
        <w:tc>
          <w:tcPr>
            <w:tcW w:w="818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240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BA2DF5" w:rsidTr="00C22952">
        <w:tc>
          <w:tcPr>
            <w:tcW w:w="818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и экономическое развитие СССР в 1953-1963 гг.</w:t>
            </w:r>
          </w:p>
        </w:tc>
        <w:tc>
          <w:tcPr>
            <w:tcW w:w="1240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BA2DF5" w:rsidTr="00C22952">
        <w:trPr>
          <w:trHeight w:val="271"/>
        </w:trPr>
        <w:tc>
          <w:tcPr>
            <w:tcW w:w="818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духовная жизнь СССР в конце 1940-середине 1960 гг.</w:t>
            </w:r>
          </w:p>
        </w:tc>
        <w:tc>
          <w:tcPr>
            <w:tcW w:w="1240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952" w:rsidRPr="00BA2DF5" w:rsidTr="00C22952">
        <w:tc>
          <w:tcPr>
            <w:tcW w:w="818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1953-1964 годы.</w:t>
            </w:r>
          </w:p>
        </w:tc>
        <w:tc>
          <w:tcPr>
            <w:tcW w:w="1240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BA2DF5" w:rsidTr="00C22952">
        <w:tc>
          <w:tcPr>
            <w:tcW w:w="818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Брежневская эпоха: достижения и проблемы.</w:t>
            </w:r>
          </w:p>
        </w:tc>
        <w:tc>
          <w:tcPr>
            <w:tcW w:w="1240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BA2DF5" w:rsidTr="00C22952">
        <w:tc>
          <w:tcPr>
            <w:tcW w:w="818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Духовная жизнь советского общества 1970- начале 1980 г.г.</w:t>
            </w:r>
          </w:p>
        </w:tc>
        <w:tc>
          <w:tcPr>
            <w:tcW w:w="1240" w:type="dxa"/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BA2DF5" w:rsidTr="00C22952">
        <w:trPr>
          <w:trHeight w:val="277"/>
        </w:trPr>
        <w:tc>
          <w:tcPr>
            <w:tcW w:w="818" w:type="dxa"/>
            <w:tcBorders>
              <w:bottom w:val="single" w:sz="4" w:space="0" w:color="auto"/>
            </w:tcBorders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советского человека.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BA2DF5" w:rsidTr="00C22952">
        <w:tc>
          <w:tcPr>
            <w:tcW w:w="818" w:type="dxa"/>
            <w:tcBorders>
              <w:top w:val="single" w:sz="4" w:space="0" w:color="auto"/>
              <w:bottom w:val="nil"/>
            </w:tcBorders>
          </w:tcPr>
          <w:p w:rsid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52" w:rsidRPr="00BA2DF5" w:rsidTr="00C22952">
        <w:trPr>
          <w:trHeight w:val="126"/>
        </w:trPr>
        <w:tc>
          <w:tcPr>
            <w:tcW w:w="818" w:type="dxa"/>
            <w:tcBorders>
              <w:top w:val="nil"/>
              <w:right w:val="single" w:sz="4" w:space="0" w:color="auto"/>
            </w:tcBorders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Внешняя политика:  от разрядки к новому витку конфронтации.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</w:tcBorders>
          </w:tcPr>
          <w:p w:rsidR="00C22952" w:rsidRDefault="00C22952" w:rsidP="00C2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952" w:rsidRPr="00BA2DF5" w:rsidRDefault="00C22952" w:rsidP="00C2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BA2DF5" w:rsidTr="00C22952">
        <w:trPr>
          <w:trHeight w:val="185"/>
        </w:trPr>
        <w:tc>
          <w:tcPr>
            <w:tcW w:w="818" w:type="dxa"/>
            <w:tcBorders>
              <w:top w:val="single" w:sz="4" w:space="0" w:color="auto"/>
            </w:tcBorders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F5">
              <w:rPr>
                <w:rFonts w:ascii="Times New Roman" w:hAnsi="Times New Roman" w:cs="Times New Roman"/>
                <w:sz w:val="24"/>
                <w:szCs w:val="24"/>
              </w:rPr>
              <w:t>Перестройка, гласность и политическая реформа.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C22952" w:rsidRPr="00BA2DF5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030424" w:rsidTr="00C22952">
        <w:tc>
          <w:tcPr>
            <w:tcW w:w="818" w:type="dxa"/>
          </w:tcPr>
          <w:p w:rsidR="00C22952" w:rsidRPr="00030424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C22952" w:rsidRPr="00030424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4">
              <w:rPr>
                <w:rFonts w:ascii="Times New Roman" w:hAnsi="Times New Roman" w:cs="Times New Roman"/>
                <w:sz w:val="24"/>
                <w:szCs w:val="24"/>
              </w:rPr>
              <w:t>Перестройка экономики и общества.</w:t>
            </w:r>
          </w:p>
        </w:tc>
        <w:tc>
          <w:tcPr>
            <w:tcW w:w="1240" w:type="dxa"/>
          </w:tcPr>
          <w:p w:rsidR="00C22952" w:rsidRPr="00030424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030424" w:rsidTr="00C22952">
        <w:tc>
          <w:tcPr>
            <w:tcW w:w="818" w:type="dxa"/>
          </w:tcPr>
          <w:p w:rsidR="00C22952" w:rsidRPr="00030424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C22952" w:rsidRPr="00030424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4">
              <w:rPr>
                <w:rFonts w:ascii="Times New Roman" w:hAnsi="Times New Roman" w:cs="Times New Roman"/>
                <w:sz w:val="24"/>
                <w:szCs w:val="24"/>
              </w:rPr>
              <w:t>Кризис и распад СССР</w:t>
            </w:r>
          </w:p>
        </w:tc>
        <w:tc>
          <w:tcPr>
            <w:tcW w:w="1240" w:type="dxa"/>
          </w:tcPr>
          <w:p w:rsidR="00C22952" w:rsidRPr="00030424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C22952" w:rsidTr="00C22952">
        <w:trPr>
          <w:trHeight w:val="34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229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. Российская Федерация в 1991 – 2016 годы (22ч )</w:t>
            </w:r>
          </w:p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2952" w:rsidRPr="00C22952" w:rsidTr="00C22952">
        <w:trPr>
          <w:trHeight w:val="383"/>
        </w:trPr>
        <w:tc>
          <w:tcPr>
            <w:tcW w:w="818" w:type="dxa"/>
            <w:tcBorders>
              <w:top w:val="single" w:sz="4" w:space="0" w:color="auto"/>
            </w:tcBorders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 xml:space="preserve">«Новое мышление» и внешняя политика России 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Начало рыночных реформ в России в 1992 году.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Политико- конституционный кризис 1993 года.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Новая Конституция РФ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13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Попытки корректировки курса реформ.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Национальные и социальные проблемы 1990 годов.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Второе президентство    ельцина. 1996-2000гг.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Внешняя политика РФ в 1990 годы.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РФ в 2000-2016 г.г.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экономики России в 2000-2008 годы.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в 2009 – 2016 годы.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России в 2000- 2016 годы.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2000-2016 годы.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наука и культура России в конце 20 – начале 21  веках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Повторение по всему курсу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952" w:rsidRPr="00C22952" w:rsidTr="00C22952">
        <w:tc>
          <w:tcPr>
            <w:tcW w:w="818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2952" w:rsidRPr="00C22952" w:rsidRDefault="00C22952" w:rsidP="00C22952">
            <w:pPr>
              <w:tabs>
                <w:tab w:val="left" w:pos="5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ИТОГО:  </w:t>
            </w:r>
          </w:p>
        </w:tc>
        <w:tc>
          <w:tcPr>
            <w:tcW w:w="1240" w:type="dxa"/>
          </w:tcPr>
          <w:p w:rsidR="00C22952" w:rsidRPr="00C22952" w:rsidRDefault="00C22952" w:rsidP="00C2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 часов </w:t>
            </w:r>
          </w:p>
        </w:tc>
      </w:tr>
    </w:tbl>
    <w:p w:rsidR="00C22952" w:rsidRPr="00C22952" w:rsidRDefault="00C22952" w:rsidP="00C22952">
      <w:pPr>
        <w:rPr>
          <w:rFonts w:ascii="Times New Roman" w:hAnsi="Times New Roman" w:cs="Times New Roman"/>
          <w:sz w:val="24"/>
          <w:szCs w:val="24"/>
        </w:rPr>
      </w:pPr>
    </w:p>
    <w:p w:rsidR="000E1742" w:rsidRPr="00C22952" w:rsidRDefault="000E1742" w:rsidP="00C22952">
      <w:pPr>
        <w:tabs>
          <w:tab w:val="left" w:pos="1717"/>
        </w:tabs>
        <w:rPr>
          <w:rFonts w:ascii="Times New Roman" w:hAnsi="Times New Roman" w:cs="Times New Roman"/>
          <w:sz w:val="24"/>
          <w:szCs w:val="24"/>
        </w:rPr>
      </w:pPr>
    </w:p>
    <w:sectPr w:rsidR="000E1742" w:rsidRPr="00C22952" w:rsidSect="00717177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1A" w:rsidRDefault="00954A1A" w:rsidP="005012BD">
      <w:pPr>
        <w:spacing w:after="0" w:line="240" w:lineRule="auto"/>
      </w:pPr>
      <w:r>
        <w:separator/>
      </w:r>
    </w:p>
  </w:endnote>
  <w:endnote w:type="continuationSeparator" w:id="1">
    <w:p w:rsidR="00954A1A" w:rsidRDefault="00954A1A" w:rsidP="0050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1A" w:rsidRDefault="00954A1A" w:rsidP="005012BD">
      <w:pPr>
        <w:spacing w:after="0" w:line="240" w:lineRule="auto"/>
      </w:pPr>
      <w:r>
        <w:separator/>
      </w:r>
    </w:p>
  </w:footnote>
  <w:footnote w:type="continuationSeparator" w:id="1">
    <w:p w:rsidR="00954A1A" w:rsidRDefault="00954A1A" w:rsidP="0050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374"/>
    <w:multiLevelType w:val="multilevel"/>
    <w:tmpl w:val="5AE2F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029E"/>
    <w:multiLevelType w:val="multilevel"/>
    <w:tmpl w:val="4392A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95754B"/>
    <w:multiLevelType w:val="multilevel"/>
    <w:tmpl w:val="28B88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4926AC"/>
    <w:multiLevelType w:val="multilevel"/>
    <w:tmpl w:val="C1D0F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91A13A0"/>
    <w:multiLevelType w:val="multilevel"/>
    <w:tmpl w:val="260C2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574723C"/>
    <w:multiLevelType w:val="multilevel"/>
    <w:tmpl w:val="4CAE2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6C570F"/>
    <w:multiLevelType w:val="multilevel"/>
    <w:tmpl w:val="4C664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94179E7"/>
    <w:multiLevelType w:val="multilevel"/>
    <w:tmpl w:val="431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C3385"/>
    <w:multiLevelType w:val="multilevel"/>
    <w:tmpl w:val="4B0C7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26E73F0"/>
    <w:multiLevelType w:val="multilevel"/>
    <w:tmpl w:val="FACC0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9AC4A61"/>
    <w:multiLevelType w:val="multilevel"/>
    <w:tmpl w:val="3D6A7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C03401"/>
    <w:multiLevelType w:val="multilevel"/>
    <w:tmpl w:val="992A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8A34A0"/>
    <w:multiLevelType w:val="multilevel"/>
    <w:tmpl w:val="32428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DF02F0B"/>
    <w:multiLevelType w:val="multilevel"/>
    <w:tmpl w:val="E2383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C8E"/>
    <w:rsid w:val="000422B2"/>
    <w:rsid w:val="00050C2D"/>
    <w:rsid w:val="0007066C"/>
    <w:rsid w:val="000D11AC"/>
    <w:rsid w:val="000E1742"/>
    <w:rsid w:val="00125099"/>
    <w:rsid w:val="001625F5"/>
    <w:rsid w:val="0018499E"/>
    <w:rsid w:val="001B4F39"/>
    <w:rsid w:val="00201213"/>
    <w:rsid w:val="002C4ED4"/>
    <w:rsid w:val="00301E65"/>
    <w:rsid w:val="00346B82"/>
    <w:rsid w:val="003A4313"/>
    <w:rsid w:val="00402DED"/>
    <w:rsid w:val="00411FE7"/>
    <w:rsid w:val="0045057F"/>
    <w:rsid w:val="004D3BBD"/>
    <w:rsid w:val="004F4647"/>
    <w:rsid w:val="004F5173"/>
    <w:rsid w:val="005012BD"/>
    <w:rsid w:val="005014A3"/>
    <w:rsid w:val="005C7FCF"/>
    <w:rsid w:val="005F5287"/>
    <w:rsid w:val="00612C8E"/>
    <w:rsid w:val="00613F3F"/>
    <w:rsid w:val="006230C8"/>
    <w:rsid w:val="006539BE"/>
    <w:rsid w:val="00697D6C"/>
    <w:rsid w:val="006B7349"/>
    <w:rsid w:val="006C4349"/>
    <w:rsid w:val="00717177"/>
    <w:rsid w:val="00793505"/>
    <w:rsid w:val="007C2A0A"/>
    <w:rsid w:val="00887E02"/>
    <w:rsid w:val="00891713"/>
    <w:rsid w:val="0092092E"/>
    <w:rsid w:val="009443C9"/>
    <w:rsid w:val="00950D3D"/>
    <w:rsid w:val="00954A1A"/>
    <w:rsid w:val="009B795F"/>
    <w:rsid w:val="00A875F7"/>
    <w:rsid w:val="00AB2958"/>
    <w:rsid w:val="00AC1489"/>
    <w:rsid w:val="00AE0F17"/>
    <w:rsid w:val="00B72BC6"/>
    <w:rsid w:val="00BA0D92"/>
    <w:rsid w:val="00C22952"/>
    <w:rsid w:val="00C23FC1"/>
    <w:rsid w:val="00C25659"/>
    <w:rsid w:val="00C33C9B"/>
    <w:rsid w:val="00C66121"/>
    <w:rsid w:val="00CE21AC"/>
    <w:rsid w:val="00CF0CFB"/>
    <w:rsid w:val="00CF757A"/>
    <w:rsid w:val="00D54612"/>
    <w:rsid w:val="00D92F13"/>
    <w:rsid w:val="00DA3950"/>
    <w:rsid w:val="00DE72E9"/>
    <w:rsid w:val="00E1782D"/>
    <w:rsid w:val="00E5681B"/>
    <w:rsid w:val="00EB53AD"/>
    <w:rsid w:val="00EC1D16"/>
    <w:rsid w:val="00F506DF"/>
    <w:rsid w:val="00F65DBF"/>
    <w:rsid w:val="00FD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0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2BD"/>
  </w:style>
  <w:style w:type="paragraph" w:styleId="a6">
    <w:name w:val="footer"/>
    <w:basedOn w:val="a"/>
    <w:link w:val="a7"/>
    <w:uiPriority w:val="99"/>
    <w:semiHidden/>
    <w:unhideWhenUsed/>
    <w:rsid w:val="0050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2BD"/>
  </w:style>
  <w:style w:type="table" w:styleId="a8">
    <w:name w:val="Table Grid"/>
    <w:basedOn w:val="a1"/>
    <w:uiPriority w:val="59"/>
    <w:rsid w:val="00DA3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F6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F65DBF"/>
  </w:style>
  <w:style w:type="character" w:customStyle="1" w:styleId="c40">
    <w:name w:val="c40"/>
    <w:basedOn w:val="a0"/>
    <w:rsid w:val="00F65DBF"/>
  </w:style>
  <w:style w:type="character" w:customStyle="1" w:styleId="c0">
    <w:name w:val="c0"/>
    <w:basedOn w:val="a0"/>
    <w:rsid w:val="00F65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Юлайханов</dc:creator>
  <cp:lastModifiedBy>Юлайханов</cp:lastModifiedBy>
  <cp:revision>29</cp:revision>
  <cp:lastPrinted>2020-08-24T15:58:00Z</cp:lastPrinted>
  <dcterms:created xsi:type="dcterms:W3CDTF">2020-08-24T15:57:00Z</dcterms:created>
  <dcterms:modified xsi:type="dcterms:W3CDTF">2021-01-04T09:51:00Z</dcterms:modified>
</cp:coreProperties>
</file>